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835896">
        <w:rPr>
          <w:rFonts w:ascii="Palatino Linotype" w:hAnsi="Palatino Linotype"/>
          <w:sz w:val="28"/>
          <w:szCs w:val="28"/>
          <w14:ligatures w14:val="none"/>
        </w:rPr>
        <w:t>Ughelli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proofErr w:type="spellStart"/>
      <w:r w:rsidR="00835896">
        <w:rPr>
          <w:rFonts w:ascii="Palatino Linotype" w:hAnsi="Palatino Linotype"/>
          <w:sz w:val="28"/>
          <w:szCs w:val="28"/>
          <w14:ligatures w14:val="none"/>
        </w:rPr>
        <w:t>Bendel</w:t>
      </w:r>
      <w:proofErr w:type="spellEnd"/>
      <w:r w:rsidR="00835896">
        <w:rPr>
          <w:rFonts w:ascii="Palatino Linotype" w:hAnsi="Palatino Linotype"/>
          <w:sz w:val="28"/>
          <w:szCs w:val="28"/>
          <w14:ligatures w14:val="none"/>
        </w:rPr>
        <w:t>, Nigeria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835896">
        <w:rPr>
          <w:rFonts w:ascii="Palatino Linotype" w:hAnsi="Palatino Linotype"/>
          <w:sz w:val="28"/>
          <w:szCs w:val="28"/>
          <w14:ligatures w14:val="none"/>
        </w:rPr>
        <w:t>Cyril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835896">
        <w:rPr>
          <w:rFonts w:ascii="Palatino Linotype" w:hAnsi="Palatino Linotype"/>
          <w:sz w:val="28"/>
          <w:szCs w:val="28"/>
          <w14:ligatures w14:val="none"/>
        </w:rPr>
        <w:t>improved agricultural production and relief of famine 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E07BBD">
        <w:rPr>
          <w:rFonts w:ascii="Palatino Linotype" w:hAnsi="Palatino Linotype"/>
          <w:sz w:val="28"/>
          <w:szCs w:val="28"/>
          <w14:ligatures w14:val="none"/>
        </w:rPr>
        <w:t xml:space="preserve">John, </w:t>
      </w:r>
      <w:proofErr w:type="spellStart"/>
      <w:r w:rsidR="00E07BBD">
        <w:rPr>
          <w:rFonts w:ascii="Palatino Linotype" w:hAnsi="Palatino Linotype"/>
          <w:sz w:val="28"/>
          <w:szCs w:val="28"/>
          <w14:ligatures w14:val="none"/>
        </w:rPr>
        <w:t>Lorence</w:t>
      </w:r>
      <w:proofErr w:type="spellEnd"/>
      <w:r w:rsidR="00E07BBD">
        <w:rPr>
          <w:rFonts w:ascii="Palatino Linotype" w:hAnsi="Palatino Linotype"/>
          <w:sz w:val="28"/>
          <w:szCs w:val="28"/>
          <w14:ligatures w14:val="none"/>
        </w:rPr>
        <w:t>, and Francis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E07BB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178</w:t>
      </w:r>
      <w:r w:rsidRPr="00E07BBD">
        <w:rPr>
          <w:rFonts w:ascii="Palatino Linotype" w:hAnsi="Palatino Linotype"/>
          <w:sz w:val="28"/>
          <w:szCs w:val="28"/>
          <w:vertAlign w:val="superscript"/>
          <w14:ligatures w14:val="none"/>
        </w:rPr>
        <w:t>th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Convention of this Diocese of Missouri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lastRenderedPageBreak/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AF12A2" w:rsidRPr="00AF12A2" w:rsidRDefault="00AF12A2" w:rsidP="00AF12A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Kathy Dyer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Michele Holmes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Willard Moseley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Jane Williamson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Robbie Catalano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AF12A2" w:rsidRPr="00AF12A2" w:rsidRDefault="00AF12A2" w:rsidP="00AF12A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Matthew Holmes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Jane Coughlin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Paul Metzler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Liam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Wyland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Kudzai</w:t>
      </w:r>
      <w:proofErr w:type="spellEnd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Mazhou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>, and</w:t>
      </w:r>
    </w:p>
    <w:p w:rsidR="00E847E4" w:rsidRDefault="00AF12A2" w:rsidP="00AF12A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Ethan </w:t>
      </w:r>
      <w:proofErr w:type="spellStart"/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Uyemura</w:t>
      </w:r>
      <w:proofErr w:type="spellEnd"/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AF12A2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Michelle &amp; Derek </w:t>
      </w:r>
      <w:r w:rsidRPr="00AF12A2">
        <w:rPr>
          <w:rFonts w:ascii="Palatino Linotype" w:hAnsi="Palatino Linotype"/>
          <w:color w:val="auto"/>
          <w:sz w:val="28"/>
          <w:szCs w:val="28"/>
          <w14:ligatures w14:val="none"/>
        </w:rPr>
        <w:t>Bolden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AF12A2">
        <w:rPr>
          <w:rFonts w:ascii="Palatino Linotype" w:hAnsi="Palatino Linotype"/>
          <w:sz w:val="28"/>
          <w14:ligatures w14:val="none"/>
        </w:rPr>
        <w:t>Martin, blessed Charles, blessed Samuel, blessed Margaret, blessed Hugh</w:t>
      </w:r>
      <w:bookmarkStart w:id="0" w:name="_GoBack"/>
      <w:bookmarkEnd w:id="0"/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2C6F6E"/>
    <w:rsid w:val="0034037D"/>
    <w:rsid w:val="003A0524"/>
    <w:rsid w:val="003C225E"/>
    <w:rsid w:val="003D52B4"/>
    <w:rsid w:val="003E5FAA"/>
    <w:rsid w:val="004104E8"/>
    <w:rsid w:val="00465481"/>
    <w:rsid w:val="005749D7"/>
    <w:rsid w:val="00587E28"/>
    <w:rsid w:val="00635770"/>
    <w:rsid w:val="0066428F"/>
    <w:rsid w:val="00670D5C"/>
    <w:rsid w:val="00727C02"/>
    <w:rsid w:val="00757C50"/>
    <w:rsid w:val="00781B3A"/>
    <w:rsid w:val="007F77D7"/>
    <w:rsid w:val="00835896"/>
    <w:rsid w:val="008F15BD"/>
    <w:rsid w:val="00904F68"/>
    <w:rsid w:val="00946E3D"/>
    <w:rsid w:val="00972272"/>
    <w:rsid w:val="00991A63"/>
    <w:rsid w:val="009F0459"/>
    <w:rsid w:val="00A55684"/>
    <w:rsid w:val="00AF12A2"/>
    <w:rsid w:val="00B32F92"/>
    <w:rsid w:val="00C90347"/>
    <w:rsid w:val="00CA4675"/>
    <w:rsid w:val="00CD4725"/>
    <w:rsid w:val="00CE5E62"/>
    <w:rsid w:val="00D11F0E"/>
    <w:rsid w:val="00D16BE9"/>
    <w:rsid w:val="00D578C9"/>
    <w:rsid w:val="00E07BBD"/>
    <w:rsid w:val="00E847E4"/>
    <w:rsid w:val="00EA2203"/>
    <w:rsid w:val="00ED2A0D"/>
    <w:rsid w:val="00F2748A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4</cp:revision>
  <dcterms:created xsi:type="dcterms:W3CDTF">2017-09-07T18:13:00Z</dcterms:created>
  <dcterms:modified xsi:type="dcterms:W3CDTF">2017-09-07T18:18:00Z</dcterms:modified>
</cp:coreProperties>
</file>